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BDF06" w14:textId="77777777" w:rsidR="00896BFD" w:rsidRPr="00300AD9" w:rsidRDefault="00896BFD" w:rsidP="000040A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2D6CD31C" w14:textId="28493ED3" w:rsidR="00F14F28" w:rsidRPr="00300AD9" w:rsidRDefault="000040A8" w:rsidP="000040A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300AD9">
        <w:rPr>
          <w:rFonts w:ascii="Times New Roman" w:hAnsi="Times New Roman" w:cs="Times New Roman"/>
          <w:b/>
          <w:bCs/>
          <w:sz w:val="24"/>
          <w:szCs w:val="24"/>
        </w:rPr>
        <w:t xml:space="preserve">123-1. Definitions </w:t>
      </w:r>
    </w:p>
    <w:p w14:paraId="6453ED62" w14:textId="35EBD7AE" w:rsidR="00F14F28" w:rsidRPr="00300AD9" w:rsidRDefault="000040A8" w:rsidP="000040A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300AD9">
        <w:rPr>
          <w:rFonts w:ascii="Times New Roman" w:hAnsi="Times New Roman" w:cs="Times New Roman"/>
          <w:b/>
          <w:bCs/>
          <w:sz w:val="24"/>
          <w:szCs w:val="24"/>
        </w:rPr>
        <w:t xml:space="preserve">123-2. Pointing and discharging firearms and other weapons. </w:t>
      </w:r>
    </w:p>
    <w:p w14:paraId="33BE0474" w14:textId="3FF440C3" w:rsidR="000040A8" w:rsidRPr="00300AD9" w:rsidRDefault="000040A8" w:rsidP="000040A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300AD9">
        <w:rPr>
          <w:rFonts w:ascii="Times New Roman" w:hAnsi="Times New Roman" w:cs="Times New Roman"/>
          <w:b/>
          <w:bCs/>
          <w:sz w:val="24"/>
          <w:szCs w:val="24"/>
        </w:rPr>
        <w:t xml:space="preserve">123-3. Shooting or discharging of air guns. </w:t>
      </w:r>
    </w:p>
    <w:p w14:paraId="1E999DF1" w14:textId="09CB7C5E" w:rsidR="00F14F28" w:rsidRPr="00300AD9" w:rsidRDefault="005A7ED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00AD9">
        <w:rPr>
          <w:rFonts w:ascii="Times New Roman" w:hAnsi="Times New Roman" w:cs="Times New Roman"/>
          <w:b/>
          <w:bCs/>
          <w:sz w:val="24"/>
          <w:szCs w:val="24"/>
        </w:rPr>
        <w:t>123-</w:t>
      </w:r>
      <w:r w:rsidR="00300AD9" w:rsidRPr="00300AD9">
        <w:rPr>
          <w:rFonts w:ascii="Times New Roman" w:hAnsi="Times New Roman" w:cs="Times New Roman"/>
          <w:b/>
          <w:bCs/>
          <w:sz w:val="24"/>
          <w:szCs w:val="24"/>
        </w:rPr>
        <w:t>4 Violations</w:t>
      </w:r>
      <w:r w:rsidRPr="00300AD9">
        <w:rPr>
          <w:rFonts w:ascii="Times New Roman" w:hAnsi="Times New Roman" w:cs="Times New Roman"/>
          <w:b/>
          <w:bCs/>
          <w:sz w:val="24"/>
          <w:szCs w:val="24"/>
        </w:rPr>
        <w:t xml:space="preserve"> and Penalties</w:t>
      </w:r>
    </w:p>
    <w:p w14:paraId="00D43DE4" w14:textId="7778A524" w:rsidR="000040A8" w:rsidRPr="00300AD9" w:rsidRDefault="000040A8">
      <w:pPr>
        <w:pBdr>
          <w:bottom w:val="single" w:sz="12" w:space="1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 w:rsidRPr="00300AD9">
        <w:rPr>
          <w:rFonts w:ascii="Times New Roman" w:hAnsi="Times New Roman" w:cs="Times New Roman"/>
          <w:b/>
          <w:bCs/>
          <w:sz w:val="24"/>
          <w:szCs w:val="24"/>
        </w:rPr>
        <w:t>[HISTORY: Adopted by the Borough Council or the Borough of Linesville 6-6-1966 by Ord. No. 166. Amendments noted where applicable.</w:t>
      </w:r>
      <w:r w:rsidR="00300AD9">
        <w:rPr>
          <w:rFonts w:ascii="Times New Roman" w:hAnsi="Times New Roman" w:cs="Times New Roman"/>
          <w:b/>
          <w:bCs/>
          <w:sz w:val="24"/>
          <w:szCs w:val="24"/>
        </w:rPr>
        <w:t>]</w:t>
      </w:r>
      <w:r w:rsidRPr="00300A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047E499" w14:textId="77777777" w:rsidR="000040A8" w:rsidRPr="00300AD9" w:rsidRDefault="000040A8">
      <w:pPr>
        <w:rPr>
          <w:rFonts w:ascii="Times New Roman" w:hAnsi="Times New Roman" w:cs="Times New Roman"/>
          <w:sz w:val="24"/>
          <w:szCs w:val="24"/>
        </w:rPr>
      </w:pPr>
    </w:p>
    <w:p w14:paraId="5035061C" w14:textId="1E8E5B7F" w:rsidR="00F14F28" w:rsidRPr="00300AD9" w:rsidRDefault="00F14F2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00AD9">
        <w:rPr>
          <w:rFonts w:ascii="Times New Roman" w:hAnsi="Times New Roman" w:cs="Times New Roman"/>
          <w:b/>
          <w:bCs/>
          <w:sz w:val="24"/>
          <w:szCs w:val="24"/>
        </w:rPr>
        <w:t xml:space="preserve">123-1. Definitions. </w:t>
      </w:r>
    </w:p>
    <w:p w14:paraId="1E6B4C4E" w14:textId="40D2D20B" w:rsidR="00F14F28" w:rsidRPr="00300AD9" w:rsidRDefault="00F14F28" w:rsidP="00300AD9">
      <w:pPr>
        <w:jc w:val="both"/>
        <w:rPr>
          <w:rFonts w:ascii="Times New Roman" w:hAnsi="Times New Roman" w:cs="Times New Roman"/>
          <w:sz w:val="24"/>
          <w:szCs w:val="24"/>
        </w:rPr>
      </w:pPr>
      <w:r w:rsidRPr="00300AD9">
        <w:rPr>
          <w:rFonts w:ascii="Times New Roman" w:hAnsi="Times New Roman" w:cs="Times New Roman"/>
          <w:sz w:val="24"/>
          <w:szCs w:val="24"/>
        </w:rPr>
        <w:t xml:space="preserve">As used in this chapter, the following terms shall have the meanings indicated. </w:t>
      </w:r>
    </w:p>
    <w:p w14:paraId="369BC5DA" w14:textId="5037F262" w:rsidR="00F14F28" w:rsidRPr="00300AD9" w:rsidRDefault="00F14F28" w:rsidP="00300AD9">
      <w:pPr>
        <w:jc w:val="both"/>
        <w:rPr>
          <w:rFonts w:ascii="Times New Roman" w:hAnsi="Times New Roman" w:cs="Times New Roman"/>
          <w:sz w:val="24"/>
          <w:szCs w:val="24"/>
        </w:rPr>
      </w:pPr>
      <w:r w:rsidRPr="00300AD9">
        <w:rPr>
          <w:rFonts w:ascii="Times New Roman" w:hAnsi="Times New Roman" w:cs="Times New Roman"/>
          <w:sz w:val="24"/>
          <w:szCs w:val="24"/>
        </w:rPr>
        <w:t>AIR GUNS- includes any air gun, air pistols, spring guns, spring pistols, BB guns, or other implement that is not a firearm which impels</w:t>
      </w:r>
      <w:r w:rsidR="00E11021" w:rsidRPr="00300AD9">
        <w:rPr>
          <w:rFonts w:ascii="Times New Roman" w:hAnsi="Times New Roman" w:cs="Times New Roman"/>
          <w:sz w:val="24"/>
          <w:szCs w:val="24"/>
        </w:rPr>
        <w:t>, discharges or projects</w:t>
      </w:r>
      <w:r w:rsidRPr="00300AD9">
        <w:rPr>
          <w:rFonts w:ascii="Times New Roman" w:hAnsi="Times New Roman" w:cs="Times New Roman"/>
          <w:sz w:val="24"/>
          <w:szCs w:val="24"/>
        </w:rPr>
        <w:t xml:space="preserve"> a pellet</w:t>
      </w:r>
      <w:r w:rsidR="00E11021" w:rsidRPr="00300AD9">
        <w:rPr>
          <w:rFonts w:ascii="Times New Roman" w:hAnsi="Times New Roman" w:cs="Times New Roman"/>
          <w:sz w:val="24"/>
          <w:szCs w:val="24"/>
        </w:rPr>
        <w:t xml:space="preserve"> or similar projectile</w:t>
      </w:r>
      <w:r w:rsidRPr="00300AD9">
        <w:rPr>
          <w:rFonts w:ascii="Times New Roman" w:hAnsi="Times New Roman" w:cs="Times New Roman"/>
          <w:sz w:val="24"/>
          <w:szCs w:val="24"/>
        </w:rPr>
        <w:t xml:space="preserve"> of any kind with a force that can reasonably be expected to cause bodily harm. </w:t>
      </w:r>
    </w:p>
    <w:p w14:paraId="20D5E6AB" w14:textId="6E3E67E4" w:rsidR="00DA26E1" w:rsidRPr="00300AD9" w:rsidRDefault="00DA26E1" w:rsidP="00300AD9">
      <w:pPr>
        <w:jc w:val="both"/>
        <w:rPr>
          <w:rFonts w:ascii="Times New Roman" w:hAnsi="Times New Roman" w:cs="Times New Roman"/>
          <w:sz w:val="24"/>
          <w:szCs w:val="24"/>
        </w:rPr>
      </w:pPr>
      <w:r w:rsidRPr="00300AD9">
        <w:rPr>
          <w:rFonts w:ascii="Times New Roman" w:hAnsi="Times New Roman" w:cs="Times New Roman"/>
          <w:sz w:val="24"/>
          <w:szCs w:val="24"/>
        </w:rPr>
        <w:t>BOW AND ARROW – All bows and arrows, crossbow, or any other stringed instrument or device designed to shoot or discharge an arrow or other projectile capable of causing personal injury or property damage.</w:t>
      </w:r>
    </w:p>
    <w:p w14:paraId="5CC6B547" w14:textId="0B949BCF" w:rsidR="00DA26E1" w:rsidRPr="00300AD9" w:rsidRDefault="00F14F28" w:rsidP="00300AD9">
      <w:pPr>
        <w:jc w:val="both"/>
        <w:rPr>
          <w:rFonts w:ascii="Times New Roman" w:hAnsi="Times New Roman" w:cs="Times New Roman"/>
          <w:sz w:val="24"/>
          <w:szCs w:val="24"/>
        </w:rPr>
      </w:pPr>
      <w:r w:rsidRPr="00300AD9">
        <w:rPr>
          <w:rFonts w:ascii="Times New Roman" w:hAnsi="Times New Roman" w:cs="Times New Roman"/>
          <w:sz w:val="24"/>
          <w:szCs w:val="24"/>
        </w:rPr>
        <w:t xml:space="preserve">FIREARMS- includes any pistol, </w:t>
      </w:r>
      <w:r w:rsidR="000040A8" w:rsidRPr="00300AD9">
        <w:rPr>
          <w:rFonts w:ascii="Times New Roman" w:hAnsi="Times New Roman" w:cs="Times New Roman"/>
          <w:sz w:val="24"/>
          <w:szCs w:val="24"/>
        </w:rPr>
        <w:t xml:space="preserve">revolver, </w:t>
      </w:r>
      <w:r w:rsidRPr="00300AD9">
        <w:rPr>
          <w:rFonts w:ascii="Times New Roman" w:hAnsi="Times New Roman" w:cs="Times New Roman"/>
          <w:sz w:val="24"/>
          <w:szCs w:val="24"/>
        </w:rPr>
        <w:t>rifle,</w:t>
      </w:r>
      <w:r w:rsidR="000040A8" w:rsidRPr="00300A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040A8" w:rsidRPr="00300AD9">
        <w:rPr>
          <w:rFonts w:ascii="Times New Roman" w:hAnsi="Times New Roman" w:cs="Times New Roman"/>
          <w:sz w:val="24"/>
          <w:szCs w:val="24"/>
        </w:rPr>
        <w:t>shotgun</w:t>
      </w:r>
      <w:proofErr w:type="gramEnd"/>
      <w:r w:rsidRPr="00300AD9">
        <w:rPr>
          <w:rFonts w:ascii="Times New Roman" w:hAnsi="Times New Roman" w:cs="Times New Roman"/>
          <w:sz w:val="24"/>
          <w:szCs w:val="24"/>
        </w:rPr>
        <w:t xml:space="preserve"> or </w:t>
      </w:r>
      <w:r w:rsidR="000040A8" w:rsidRPr="00300AD9">
        <w:rPr>
          <w:rFonts w:ascii="Times New Roman" w:hAnsi="Times New Roman" w:cs="Times New Roman"/>
          <w:sz w:val="24"/>
          <w:szCs w:val="24"/>
        </w:rPr>
        <w:t xml:space="preserve">any other device </w:t>
      </w:r>
      <w:r w:rsidRPr="00300AD9">
        <w:rPr>
          <w:rFonts w:ascii="Times New Roman" w:hAnsi="Times New Roman" w:cs="Times New Roman"/>
          <w:sz w:val="24"/>
          <w:szCs w:val="24"/>
        </w:rPr>
        <w:t xml:space="preserve">of any kind </w:t>
      </w:r>
      <w:r w:rsidR="000040A8" w:rsidRPr="00300AD9">
        <w:rPr>
          <w:rFonts w:ascii="Times New Roman" w:hAnsi="Times New Roman" w:cs="Times New Roman"/>
          <w:sz w:val="24"/>
          <w:szCs w:val="24"/>
        </w:rPr>
        <w:t xml:space="preserve">which is </w:t>
      </w:r>
      <w:r w:rsidR="00300AD9" w:rsidRPr="00300AD9">
        <w:rPr>
          <w:rFonts w:ascii="Times New Roman" w:hAnsi="Times New Roman" w:cs="Times New Roman"/>
          <w:sz w:val="24"/>
          <w:szCs w:val="24"/>
        </w:rPr>
        <w:t>designed,</w:t>
      </w:r>
      <w:r w:rsidR="000040A8" w:rsidRPr="00300AD9">
        <w:rPr>
          <w:rFonts w:ascii="Times New Roman" w:hAnsi="Times New Roman" w:cs="Times New Roman"/>
          <w:sz w:val="24"/>
          <w:szCs w:val="24"/>
        </w:rPr>
        <w:t xml:space="preserve"> or which may be used for the discharge or propulsion of a bullet, a cartridge, a shell, a shot or any other projectile by means of the burning and</w:t>
      </w:r>
      <w:r w:rsidR="00E11021" w:rsidRPr="00300AD9">
        <w:rPr>
          <w:rFonts w:ascii="Times New Roman" w:hAnsi="Times New Roman" w:cs="Times New Roman"/>
          <w:sz w:val="24"/>
          <w:szCs w:val="24"/>
        </w:rPr>
        <w:t>/or</w:t>
      </w:r>
      <w:r w:rsidR="000040A8" w:rsidRPr="00300AD9">
        <w:rPr>
          <w:rFonts w:ascii="Times New Roman" w:hAnsi="Times New Roman" w:cs="Times New Roman"/>
          <w:sz w:val="24"/>
          <w:szCs w:val="24"/>
        </w:rPr>
        <w:t xml:space="preserve"> explosion of gun powder or any other explosive </w:t>
      </w:r>
      <w:r w:rsidRPr="00300AD9">
        <w:rPr>
          <w:rFonts w:ascii="Times New Roman" w:hAnsi="Times New Roman" w:cs="Times New Roman"/>
          <w:sz w:val="24"/>
          <w:szCs w:val="24"/>
        </w:rPr>
        <w:t xml:space="preserve">with a force that can reasonably be expected to cause bodily harm. </w:t>
      </w:r>
    </w:p>
    <w:p w14:paraId="1963DF0B" w14:textId="77777777" w:rsidR="000040A8" w:rsidRPr="00300AD9" w:rsidRDefault="000040A8">
      <w:pPr>
        <w:rPr>
          <w:rFonts w:ascii="Times New Roman" w:hAnsi="Times New Roman" w:cs="Times New Roman"/>
          <w:sz w:val="24"/>
          <w:szCs w:val="24"/>
        </w:rPr>
      </w:pPr>
    </w:p>
    <w:p w14:paraId="4F3CE11A" w14:textId="52F4EE39" w:rsidR="00F14F28" w:rsidRPr="00300AD9" w:rsidRDefault="00F14F2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00AD9">
        <w:rPr>
          <w:rFonts w:ascii="Times New Roman" w:hAnsi="Times New Roman" w:cs="Times New Roman"/>
          <w:b/>
          <w:bCs/>
          <w:sz w:val="24"/>
          <w:szCs w:val="24"/>
        </w:rPr>
        <w:t>123-</w:t>
      </w:r>
      <w:r w:rsidR="00BA5636" w:rsidRPr="00300AD9">
        <w:rPr>
          <w:rFonts w:ascii="Times New Roman" w:hAnsi="Times New Roman" w:cs="Times New Roman"/>
          <w:b/>
          <w:bCs/>
          <w:sz w:val="24"/>
          <w:szCs w:val="24"/>
        </w:rPr>
        <w:t xml:space="preserve">2. Pointing and discharging firearms and other weapons. </w:t>
      </w:r>
    </w:p>
    <w:p w14:paraId="61C988D8" w14:textId="5C97F7B0" w:rsidR="00BA5636" w:rsidRPr="00300AD9" w:rsidRDefault="00BA5636" w:rsidP="00300AD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0AD9">
        <w:rPr>
          <w:rFonts w:ascii="Times New Roman" w:hAnsi="Times New Roman" w:cs="Times New Roman"/>
          <w:sz w:val="24"/>
          <w:szCs w:val="24"/>
        </w:rPr>
        <w:t>Except as provided in subsection (</w:t>
      </w:r>
      <w:r w:rsidR="00300AD9" w:rsidRPr="00300AD9">
        <w:rPr>
          <w:rFonts w:ascii="Times New Roman" w:hAnsi="Times New Roman" w:cs="Times New Roman"/>
          <w:sz w:val="24"/>
          <w:szCs w:val="24"/>
        </w:rPr>
        <w:t>C)</w:t>
      </w:r>
      <w:r w:rsidRPr="00300AD9">
        <w:rPr>
          <w:rFonts w:ascii="Times New Roman" w:hAnsi="Times New Roman" w:cs="Times New Roman"/>
          <w:sz w:val="24"/>
          <w:szCs w:val="24"/>
        </w:rPr>
        <w:t xml:space="preserve"> hereof, no person shall discharge any rifle, shotgun, revolver, pistol, or other firearm within the limits of the Borough of Linesville. </w:t>
      </w:r>
    </w:p>
    <w:p w14:paraId="158F6A78" w14:textId="3C7D9D1F" w:rsidR="00BA5636" w:rsidRPr="00300AD9" w:rsidRDefault="00BA5636" w:rsidP="00300AD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0AD9">
        <w:rPr>
          <w:rFonts w:ascii="Times New Roman" w:hAnsi="Times New Roman" w:cs="Times New Roman"/>
          <w:sz w:val="24"/>
          <w:szCs w:val="24"/>
        </w:rPr>
        <w:t xml:space="preserve">No person shall, intentionally and without malice, point or aim a firearm at or toward another or discharge a firearm so pointed or aimed. </w:t>
      </w:r>
    </w:p>
    <w:p w14:paraId="03EAA115" w14:textId="2A64B535" w:rsidR="009E0EFD" w:rsidRPr="00300AD9" w:rsidRDefault="009E0EFD" w:rsidP="00300AD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0AD9">
        <w:rPr>
          <w:rFonts w:ascii="Times New Roman" w:hAnsi="Times New Roman" w:cs="Times New Roman"/>
          <w:sz w:val="24"/>
          <w:szCs w:val="24"/>
        </w:rPr>
        <w:t>This section does not extend to the following:</w:t>
      </w:r>
    </w:p>
    <w:p w14:paraId="515FFE77" w14:textId="3A018315" w:rsidR="009E0EFD" w:rsidRPr="00300AD9" w:rsidRDefault="009E0EFD" w:rsidP="00300AD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0AD9">
        <w:rPr>
          <w:rFonts w:ascii="Times New Roman" w:hAnsi="Times New Roman" w:cs="Times New Roman"/>
          <w:sz w:val="24"/>
          <w:szCs w:val="24"/>
        </w:rPr>
        <w:t>Firearms which are used in self-defense, in the discharge of official duty or in justifiable homicide.</w:t>
      </w:r>
    </w:p>
    <w:p w14:paraId="7CBD5A4F" w14:textId="59D9F035" w:rsidR="009E0EFD" w:rsidRPr="00300AD9" w:rsidRDefault="009E0EFD" w:rsidP="00300AD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0AD9">
        <w:rPr>
          <w:rFonts w:ascii="Times New Roman" w:hAnsi="Times New Roman" w:cs="Times New Roman"/>
          <w:sz w:val="24"/>
          <w:szCs w:val="24"/>
        </w:rPr>
        <w:t xml:space="preserve">Firearms which are </w:t>
      </w:r>
      <w:r w:rsidR="00300AD9" w:rsidRPr="00300AD9">
        <w:rPr>
          <w:rFonts w:ascii="Times New Roman" w:hAnsi="Times New Roman" w:cs="Times New Roman"/>
          <w:sz w:val="24"/>
          <w:szCs w:val="24"/>
        </w:rPr>
        <w:t>used by</w:t>
      </w:r>
      <w:r w:rsidRPr="00300AD9">
        <w:rPr>
          <w:rFonts w:ascii="Times New Roman" w:hAnsi="Times New Roman" w:cs="Times New Roman"/>
          <w:sz w:val="24"/>
          <w:szCs w:val="24"/>
        </w:rPr>
        <w:t xml:space="preserve"> authorized law enforcement officers acting in their line of duty or in training.</w:t>
      </w:r>
    </w:p>
    <w:p w14:paraId="403EDD7A" w14:textId="0974BF38" w:rsidR="009E0EFD" w:rsidRPr="00300AD9" w:rsidRDefault="009E0EFD" w:rsidP="00300AD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0AD9">
        <w:rPr>
          <w:rFonts w:ascii="Times New Roman" w:hAnsi="Times New Roman" w:cs="Times New Roman"/>
          <w:sz w:val="24"/>
          <w:szCs w:val="24"/>
        </w:rPr>
        <w:t xml:space="preserve">Section 123-3 of this Chapter. </w:t>
      </w:r>
    </w:p>
    <w:p w14:paraId="5ED87F3D" w14:textId="146027CD" w:rsidR="00706E34" w:rsidRPr="00300AD9" w:rsidRDefault="00706E34" w:rsidP="00300AD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0AD9">
        <w:rPr>
          <w:rFonts w:ascii="Times New Roman" w:hAnsi="Times New Roman" w:cs="Times New Roman"/>
          <w:sz w:val="24"/>
          <w:szCs w:val="24"/>
        </w:rPr>
        <w:t>Any person licensed to hunt in this Commonwealth and lawfully engaged in hunting and regulated by the Pennsylvania Game and Wildlife Code, 34 Pa.C.S.A. 101 et Seq.</w:t>
      </w:r>
    </w:p>
    <w:p w14:paraId="4FE97A15" w14:textId="05A7AFC4" w:rsidR="009E0EFD" w:rsidRPr="00300AD9" w:rsidRDefault="009E0EFD" w:rsidP="009E0EF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0D0EA9BA" w14:textId="77777777" w:rsidR="00896BFD" w:rsidRPr="00300AD9" w:rsidRDefault="00896BFD" w:rsidP="009E0EF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351DDC96" w14:textId="613300C8" w:rsidR="00BA5636" w:rsidRPr="00300AD9" w:rsidRDefault="00BA5636" w:rsidP="00BA563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00AD9">
        <w:rPr>
          <w:rFonts w:ascii="Times New Roman" w:hAnsi="Times New Roman" w:cs="Times New Roman"/>
          <w:b/>
          <w:bCs/>
          <w:sz w:val="24"/>
          <w:szCs w:val="24"/>
        </w:rPr>
        <w:t>123-2. Shooting or discharging of air guns</w:t>
      </w:r>
      <w:r w:rsidR="00DA26E1" w:rsidRPr="00300AD9">
        <w:rPr>
          <w:rFonts w:ascii="Times New Roman" w:hAnsi="Times New Roman" w:cs="Times New Roman"/>
          <w:b/>
          <w:bCs/>
          <w:sz w:val="24"/>
          <w:szCs w:val="24"/>
        </w:rPr>
        <w:t xml:space="preserve"> and</w:t>
      </w:r>
      <w:r w:rsidR="00E11021" w:rsidRPr="00300AD9">
        <w:rPr>
          <w:rFonts w:ascii="Times New Roman" w:hAnsi="Times New Roman" w:cs="Times New Roman"/>
          <w:b/>
          <w:bCs/>
          <w:sz w:val="24"/>
          <w:szCs w:val="24"/>
        </w:rPr>
        <w:t>/or</w:t>
      </w:r>
      <w:r w:rsidR="00DA26E1" w:rsidRPr="00300AD9">
        <w:rPr>
          <w:rFonts w:ascii="Times New Roman" w:hAnsi="Times New Roman" w:cs="Times New Roman"/>
          <w:b/>
          <w:bCs/>
          <w:sz w:val="24"/>
          <w:szCs w:val="24"/>
        </w:rPr>
        <w:t xml:space="preserve"> bow and arrow</w:t>
      </w:r>
      <w:r w:rsidRPr="00300AD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6F208D5E" w14:textId="45742DCB" w:rsidR="00BA5636" w:rsidRPr="00300AD9" w:rsidRDefault="00DA26E1" w:rsidP="00300AD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300AD9">
        <w:rPr>
          <w:rFonts w:ascii="Times New Roman" w:hAnsi="Times New Roman" w:cs="Times New Roman"/>
          <w:sz w:val="24"/>
          <w:szCs w:val="24"/>
        </w:rPr>
        <w:t>It</w:t>
      </w:r>
      <w:r w:rsidR="00BA5636" w:rsidRPr="00300AD9">
        <w:rPr>
          <w:rFonts w:ascii="Times New Roman" w:hAnsi="Times New Roman" w:cs="Times New Roman"/>
          <w:sz w:val="24"/>
          <w:szCs w:val="24"/>
        </w:rPr>
        <w:t xml:space="preserve"> shall be unlawful for any person or persons to shoot or discharge any air gun </w:t>
      </w:r>
      <w:r w:rsidR="005A7ED6" w:rsidRPr="00300AD9">
        <w:rPr>
          <w:rFonts w:ascii="Times New Roman" w:hAnsi="Times New Roman" w:cs="Times New Roman"/>
          <w:sz w:val="24"/>
          <w:szCs w:val="24"/>
        </w:rPr>
        <w:t xml:space="preserve">or bow and arrow </w:t>
      </w:r>
      <w:r w:rsidR="00BA5636" w:rsidRPr="00300AD9">
        <w:rPr>
          <w:rFonts w:ascii="Times New Roman" w:hAnsi="Times New Roman" w:cs="Times New Roman"/>
          <w:sz w:val="24"/>
          <w:szCs w:val="24"/>
        </w:rPr>
        <w:t xml:space="preserve">within the limits of the Borough of Linesville, unless such air gun </w:t>
      </w:r>
      <w:r w:rsidR="005A7ED6" w:rsidRPr="00300AD9">
        <w:rPr>
          <w:rFonts w:ascii="Times New Roman" w:hAnsi="Times New Roman" w:cs="Times New Roman"/>
          <w:sz w:val="24"/>
          <w:szCs w:val="24"/>
        </w:rPr>
        <w:t xml:space="preserve">or bow and arrow </w:t>
      </w:r>
      <w:r w:rsidR="00BA5636" w:rsidRPr="00300AD9">
        <w:rPr>
          <w:rFonts w:ascii="Times New Roman" w:hAnsi="Times New Roman" w:cs="Times New Roman"/>
          <w:sz w:val="24"/>
          <w:szCs w:val="24"/>
        </w:rPr>
        <w:t xml:space="preserve">is </w:t>
      </w:r>
      <w:r w:rsidR="005A7ED6" w:rsidRPr="00300AD9">
        <w:rPr>
          <w:rFonts w:ascii="Times New Roman" w:hAnsi="Times New Roman" w:cs="Times New Roman"/>
          <w:sz w:val="24"/>
          <w:szCs w:val="24"/>
        </w:rPr>
        <w:t xml:space="preserve">shot, </w:t>
      </w:r>
      <w:r w:rsidR="00BA5636" w:rsidRPr="00300AD9">
        <w:rPr>
          <w:rFonts w:ascii="Times New Roman" w:hAnsi="Times New Roman" w:cs="Times New Roman"/>
          <w:sz w:val="24"/>
          <w:szCs w:val="24"/>
        </w:rPr>
        <w:t>fired, discharged or operated on any private grounds, private buildings, or private residence under circumstances an</w:t>
      </w:r>
      <w:r w:rsidR="00E11021" w:rsidRPr="00300AD9">
        <w:rPr>
          <w:rFonts w:ascii="Times New Roman" w:hAnsi="Times New Roman" w:cs="Times New Roman"/>
          <w:sz w:val="24"/>
          <w:szCs w:val="24"/>
        </w:rPr>
        <w:t>d</w:t>
      </w:r>
      <w:r w:rsidR="00BA5636" w:rsidRPr="00300AD9">
        <w:rPr>
          <w:rFonts w:ascii="Times New Roman" w:hAnsi="Times New Roman" w:cs="Times New Roman"/>
          <w:sz w:val="24"/>
          <w:szCs w:val="24"/>
        </w:rPr>
        <w:t xml:space="preserve"> in such a manner as not to endanger persons or property, and then only if it is used in such a manner as to prevent the projectile discharged from such air gun </w:t>
      </w:r>
      <w:r w:rsidR="005A7ED6" w:rsidRPr="00300AD9">
        <w:rPr>
          <w:rFonts w:ascii="Times New Roman" w:hAnsi="Times New Roman" w:cs="Times New Roman"/>
          <w:sz w:val="24"/>
          <w:szCs w:val="24"/>
        </w:rPr>
        <w:t xml:space="preserve">or bow and arrow </w:t>
      </w:r>
      <w:r w:rsidR="00BA5636" w:rsidRPr="00300AD9">
        <w:rPr>
          <w:rFonts w:ascii="Times New Roman" w:hAnsi="Times New Roman" w:cs="Times New Roman"/>
          <w:sz w:val="24"/>
          <w:szCs w:val="24"/>
        </w:rPr>
        <w:t xml:space="preserve">from </w:t>
      </w:r>
      <w:r w:rsidR="00E11021" w:rsidRPr="00300AD9">
        <w:rPr>
          <w:rFonts w:ascii="Times New Roman" w:hAnsi="Times New Roman" w:cs="Times New Roman"/>
          <w:sz w:val="24"/>
          <w:szCs w:val="24"/>
        </w:rPr>
        <w:t>entering into or upon</w:t>
      </w:r>
      <w:r w:rsidR="00BA5636" w:rsidRPr="00300AD9">
        <w:rPr>
          <w:rFonts w:ascii="Times New Roman" w:hAnsi="Times New Roman" w:cs="Times New Roman"/>
          <w:sz w:val="24"/>
          <w:szCs w:val="24"/>
        </w:rPr>
        <w:t xml:space="preserve"> any </w:t>
      </w:r>
      <w:r w:rsidR="00E11021" w:rsidRPr="00300AD9">
        <w:rPr>
          <w:rFonts w:ascii="Times New Roman" w:hAnsi="Times New Roman" w:cs="Times New Roman"/>
          <w:sz w:val="24"/>
          <w:szCs w:val="24"/>
        </w:rPr>
        <w:t xml:space="preserve">property, </w:t>
      </w:r>
      <w:r w:rsidR="00BA5636" w:rsidRPr="00300AD9">
        <w:rPr>
          <w:rFonts w:ascii="Times New Roman" w:hAnsi="Times New Roman" w:cs="Times New Roman"/>
          <w:sz w:val="24"/>
          <w:szCs w:val="24"/>
        </w:rPr>
        <w:t xml:space="preserve">grounds or space outside the limits of such private grounds or residence upon which said </w:t>
      </w:r>
      <w:r w:rsidR="00E11021" w:rsidRPr="00300AD9">
        <w:rPr>
          <w:rFonts w:ascii="Times New Roman" w:hAnsi="Times New Roman" w:cs="Times New Roman"/>
          <w:sz w:val="24"/>
          <w:szCs w:val="24"/>
        </w:rPr>
        <w:t>air gun</w:t>
      </w:r>
      <w:r w:rsidR="005A7ED6" w:rsidRPr="00300AD9">
        <w:rPr>
          <w:rFonts w:ascii="Times New Roman" w:hAnsi="Times New Roman" w:cs="Times New Roman"/>
          <w:sz w:val="24"/>
          <w:szCs w:val="24"/>
        </w:rPr>
        <w:t xml:space="preserve"> or bow and arrow</w:t>
      </w:r>
      <w:r w:rsidR="00E11021" w:rsidRPr="00300AD9">
        <w:rPr>
          <w:rFonts w:ascii="Times New Roman" w:hAnsi="Times New Roman" w:cs="Times New Roman"/>
          <w:sz w:val="24"/>
          <w:szCs w:val="24"/>
        </w:rPr>
        <w:t xml:space="preserve"> is</w:t>
      </w:r>
      <w:r w:rsidR="00BA5636" w:rsidRPr="00300AD9">
        <w:rPr>
          <w:rFonts w:ascii="Times New Roman" w:hAnsi="Times New Roman" w:cs="Times New Roman"/>
          <w:sz w:val="24"/>
          <w:szCs w:val="24"/>
        </w:rPr>
        <w:t xml:space="preserve"> used.</w:t>
      </w:r>
    </w:p>
    <w:p w14:paraId="6367DF33" w14:textId="77777777" w:rsidR="00DA26E1" w:rsidRPr="00300AD9" w:rsidRDefault="00DA26E1" w:rsidP="00DA26E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9858500" w14:textId="0E7FD548" w:rsidR="00DA26E1" w:rsidRPr="00300AD9" w:rsidRDefault="00DA26E1" w:rsidP="00DA26E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00AD9">
        <w:rPr>
          <w:rFonts w:ascii="Times New Roman" w:hAnsi="Times New Roman" w:cs="Times New Roman"/>
          <w:b/>
          <w:bCs/>
          <w:sz w:val="24"/>
          <w:szCs w:val="24"/>
        </w:rPr>
        <w:t>123-4. Violations and penalties</w:t>
      </w:r>
      <w:r w:rsidR="009E0EFD" w:rsidRPr="00300AD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DE6202D" w14:textId="06920EE7" w:rsidR="00DA26E1" w:rsidRPr="00300AD9" w:rsidRDefault="00DA26E1" w:rsidP="00300AD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300AD9">
        <w:rPr>
          <w:rFonts w:ascii="Times New Roman" w:hAnsi="Times New Roman" w:cs="Times New Roman"/>
          <w:sz w:val="24"/>
          <w:szCs w:val="24"/>
        </w:rPr>
        <w:t xml:space="preserve">Any person who shall violate the provisions of this chapter shall, in a summary proceeding before a </w:t>
      </w:r>
      <w:r w:rsidR="00AA0978" w:rsidRPr="00300AD9">
        <w:rPr>
          <w:rFonts w:ascii="Times New Roman" w:hAnsi="Times New Roman" w:cs="Times New Roman"/>
          <w:sz w:val="24"/>
          <w:szCs w:val="24"/>
        </w:rPr>
        <w:t>Magisterial</w:t>
      </w:r>
      <w:r w:rsidRPr="00300AD9">
        <w:rPr>
          <w:rFonts w:ascii="Times New Roman" w:hAnsi="Times New Roman" w:cs="Times New Roman"/>
          <w:sz w:val="24"/>
          <w:szCs w:val="24"/>
        </w:rPr>
        <w:t xml:space="preserve"> District Judge and upon conviction thereof, be sentenced to pay a fine of $100</w:t>
      </w:r>
      <w:r w:rsidR="00AA0978" w:rsidRPr="00300AD9">
        <w:rPr>
          <w:rFonts w:ascii="Times New Roman" w:hAnsi="Times New Roman" w:cs="Times New Roman"/>
          <w:sz w:val="24"/>
          <w:szCs w:val="24"/>
        </w:rPr>
        <w:t xml:space="preserve"> nor more than </w:t>
      </w:r>
      <w:r w:rsidRPr="00300AD9">
        <w:rPr>
          <w:rFonts w:ascii="Times New Roman" w:hAnsi="Times New Roman" w:cs="Times New Roman"/>
          <w:sz w:val="24"/>
          <w:szCs w:val="24"/>
        </w:rPr>
        <w:t>$</w:t>
      </w:r>
      <w:r w:rsidR="005A7ED6" w:rsidRPr="00300AD9">
        <w:rPr>
          <w:rFonts w:ascii="Times New Roman" w:hAnsi="Times New Roman" w:cs="Times New Roman"/>
          <w:sz w:val="24"/>
          <w:szCs w:val="24"/>
        </w:rPr>
        <w:t>500</w:t>
      </w:r>
      <w:r w:rsidRPr="00300AD9">
        <w:rPr>
          <w:rFonts w:ascii="Times New Roman" w:hAnsi="Times New Roman" w:cs="Times New Roman"/>
          <w:sz w:val="24"/>
          <w:szCs w:val="24"/>
        </w:rPr>
        <w:t xml:space="preserve">, plus costs of prosecution, and, in default of payment of such fine and costs, to undergo imprisonment for not more than 30 days. </w:t>
      </w:r>
    </w:p>
    <w:p w14:paraId="70A001AD" w14:textId="7BB9DCB3" w:rsidR="00896BFD" w:rsidRDefault="00896BFD" w:rsidP="00896BFD"/>
    <w:p w14:paraId="2454B471" w14:textId="7D75C3C7" w:rsidR="00896BFD" w:rsidRDefault="00896BFD" w:rsidP="00300AD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6BFD">
        <w:rPr>
          <w:rFonts w:ascii="Times New Roman" w:hAnsi="Times New Roman" w:cs="Times New Roman"/>
          <w:sz w:val="24"/>
          <w:szCs w:val="24"/>
        </w:rPr>
        <w:t>ORDAINED AND ENACTED by Linesville Borough Council this 12</w:t>
      </w:r>
      <w:r w:rsidRPr="00896BF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896BFD">
        <w:rPr>
          <w:rFonts w:ascii="Times New Roman" w:hAnsi="Times New Roman" w:cs="Times New Roman"/>
          <w:sz w:val="24"/>
          <w:szCs w:val="24"/>
        </w:rPr>
        <w:t xml:space="preserve"> day of </w:t>
      </w:r>
      <w:proofErr w:type="gramStart"/>
      <w:r w:rsidRPr="00896BFD">
        <w:rPr>
          <w:rFonts w:ascii="Times New Roman" w:hAnsi="Times New Roman" w:cs="Times New Roman"/>
          <w:sz w:val="24"/>
          <w:szCs w:val="24"/>
        </w:rPr>
        <w:t>July,</w:t>
      </w:r>
      <w:proofErr w:type="gramEnd"/>
      <w:r w:rsidRPr="00896BFD">
        <w:rPr>
          <w:rFonts w:ascii="Times New Roman" w:hAnsi="Times New Roman" w:cs="Times New Roman"/>
          <w:sz w:val="24"/>
          <w:szCs w:val="24"/>
        </w:rPr>
        <w:t xml:space="preserve"> 2022</w:t>
      </w:r>
      <w:r>
        <w:rPr>
          <w:rFonts w:ascii="Times New Roman" w:hAnsi="Times New Roman" w:cs="Times New Roman"/>
          <w:sz w:val="24"/>
          <w:szCs w:val="24"/>
        </w:rPr>
        <w:t xml:space="preserve"> in an open meeting duly assembled at 103 West Erie Street, Linesville, PA 16424</w:t>
      </w:r>
      <w:r w:rsidRPr="00896BF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5BAA407" w14:textId="77777777" w:rsidR="00896BFD" w:rsidRPr="00896BFD" w:rsidRDefault="00896BFD" w:rsidP="00896B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BAA97E2" w14:textId="6A919988" w:rsidR="00896BFD" w:rsidRPr="00896BFD" w:rsidRDefault="00896BFD" w:rsidP="00896B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EBBEDD7" w14:textId="44338F96" w:rsidR="00896BFD" w:rsidRDefault="00896BFD" w:rsidP="00896BF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6BFD">
        <w:rPr>
          <w:rFonts w:ascii="Times New Roman" w:hAnsi="Times New Roman" w:cs="Times New Roman"/>
          <w:sz w:val="24"/>
          <w:szCs w:val="24"/>
        </w:rPr>
        <w:t>ATTEST:</w:t>
      </w:r>
      <w:r w:rsidRPr="00896BFD">
        <w:rPr>
          <w:rFonts w:ascii="Times New Roman" w:hAnsi="Times New Roman" w:cs="Times New Roman"/>
          <w:sz w:val="24"/>
          <w:szCs w:val="24"/>
        </w:rPr>
        <w:tab/>
      </w:r>
      <w:r w:rsidRPr="00896BFD">
        <w:rPr>
          <w:rFonts w:ascii="Times New Roman" w:hAnsi="Times New Roman" w:cs="Times New Roman"/>
          <w:sz w:val="24"/>
          <w:szCs w:val="24"/>
        </w:rPr>
        <w:tab/>
      </w:r>
      <w:r w:rsidRPr="00896BFD">
        <w:rPr>
          <w:rFonts w:ascii="Times New Roman" w:hAnsi="Times New Roman" w:cs="Times New Roman"/>
          <w:sz w:val="24"/>
          <w:szCs w:val="24"/>
        </w:rPr>
        <w:tab/>
      </w:r>
      <w:r w:rsidRPr="00896BFD">
        <w:rPr>
          <w:rFonts w:ascii="Times New Roman" w:hAnsi="Times New Roman" w:cs="Times New Roman"/>
          <w:sz w:val="24"/>
          <w:szCs w:val="24"/>
        </w:rPr>
        <w:tab/>
      </w:r>
      <w:r w:rsidRPr="00896BFD">
        <w:rPr>
          <w:rFonts w:ascii="Times New Roman" w:hAnsi="Times New Roman" w:cs="Times New Roman"/>
          <w:sz w:val="24"/>
          <w:szCs w:val="24"/>
        </w:rPr>
        <w:tab/>
      </w:r>
      <w:r w:rsidRPr="00896BFD">
        <w:rPr>
          <w:rFonts w:ascii="Times New Roman" w:hAnsi="Times New Roman" w:cs="Times New Roman"/>
          <w:sz w:val="24"/>
          <w:szCs w:val="24"/>
        </w:rPr>
        <w:tab/>
        <w:t>BOROUGH OF LINESVILLE:</w:t>
      </w:r>
    </w:p>
    <w:p w14:paraId="09184EAE" w14:textId="048F0CE1" w:rsidR="00896BFD" w:rsidRDefault="00896BFD" w:rsidP="00896B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EEDD8E5" w14:textId="77777777" w:rsidR="00896BFD" w:rsidRPr="00896BFD" w:rsidRDefault="00896BFD" w:rsidP="00896B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4A396FC" w14:textId="62E40C79" w:rsidR="00896BFD" w:rsidRPr="00896BFD" w:rsidRDefault="00896BFD" w:rsidP="00896B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BF705F" w14:textId="0DFB0E72" w:rsidR="00896BFD" w:rsidRPr="00896BFD" w:rsidRDefault="00896BFD" w:rsidP="00896BF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6BFD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96BFD">
        <w:rPr>
          <w:rFonts w:ascii="Times New Roman" w:hAnsi="Times New Roman" w:cs="Times New Roman"/>
          <w:sz w:val="24"/>
          <w:szCs w:val="24"/>
        </w:rPr>
        <w:t>By: ________________________________________</w:t>
      </w:r>
    </w:p>
    <w:p w14:paraId="0311C014" w14:textId="05A6BC23" w:rsidR="00896BFD" w:rsidRDefault="00896BFD" w:rsidP="00896BF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6BFD">
        <w:rPr>
          <w:rFonts w:ascii="Times New Roman" w:hAnsi="Times New Roman" w:cs="Times New Roman"/>
          <w:sz w:val="24"/>
          <w:szCs w:val="24"/>
        </w:rPr>
        <w:t>Amanda Harper- Secretary</w:t>
      </w:r>
      <w:r w:rsidRPr="00896BFD">
        <w:rPr>
          <w:rFonts w:ascii="Times New Roman" w:hAnsi="Times New Roman" w:cs="Times New Roman"/>
          <w:sz w:val="24"/>
          <w:szCs w:val="24"/>
        </w:rPr>
        <w:tab/>
      </w:r>
      <w:r w:rsidRPr="00896BFD">
        <w:rPr>
          <w:rFonts w:ascii="Times New Roman" w:hAnsi="Times New Roman" w:cs="Times New Roman"/>
          <w:sz w:val="24"/>
          <w:szCs w:val="24"/>
        </w:rPr>
        <w:tab/>
      </w:r>
      <w:r w:rsidRPr="00896BFD">
        <w:rPr>
          <w:rFonts w:ascii="Times New Roman" w:hAnsi="Times New Roman" w:cs="Times New Roman"/>
          <w:sz w:val="24"/>
          <w:szCs w:val="24"/>
        </w:rPr>
        <w:tab/>
      </w:r>
      <w:r w:rsidRPr="00896BFD">
        <w:rPr>
          <w:rFonts w:ascii="Times New Roman" w:hAnsi="Times New Roman" w:cs="Times New Roman"/>
          <w:sz w:val="24"/>
          <w:szCs w:val="24"/>
        </w:rPr>
        <w:tab/>
        <w:t>Kevin McGrath, Council President</w:t>
      </w:r>
    </w:p>
    <w:p w14:paraId="688C3067" w14:textId="6529C744" w:rsidR="00896BFD" w:rsidRDefault="00896BFD" w:rsidP="00896B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ECE7278" w14:textId="77777777" w:rsidR="00896BFD" w:rsidRPr="00896BFD" w:rsidRDefault="00896BFD" w:rsidP="00896B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755A341" w14:textId="3B64C4CA" w:rsidR="00896BFD" w:rsidRPr="00896BFD" w:rsidRDefault="00896BFD" w:rsidP="00896B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3DE3A7F" w14:textId="1743CD3D" w:rsidR="00896BFD" w:rsidRDefault="00896BFD" w:rsidP="00896BF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6BFD">
        <w:rPr>
          <w:rFonts w:ascii="Times New Roman" w:hAnsi="Times New Roman" w:cs="Times New Roman"/>
          <w:sz w:val="24"/>
          <w:szCs w:val="24"/>
        </w:rPr>
        <w:t xml:space="preserve">APPROVED this </w:t>
      </w:r>
      <w:r w:rsidR="00FE1D66">
        <w:rPr>
          <w:rFonts w:ascii="Times New Roman" w:hAnsi="Times New Roman" w:cs="Times New Roman"/>
          <w:sz w:val="24"/>
          <w:szCs w:val="24"/>
        </w:rPr>
        <w:t>12th</w:t>
      </w:r>
      <w:r w:rsidRPr="00896BFD">
        <w:rPr>
          <w:rFonts w:ascii="Times New Roman" w:hAnsi="Times New Roman" w:cs="Times New Roman"/>
          <w:sz w:val="24"/>
          <w:szCs w:val="24"/>
        </w:rPr>
        <w:t xml:space="preserve"> day of </w:t>
      </w:r>
      <w:proofErr w:type="gramStart"/>
      <w:r w:rsidRPr="00896BFD">
        <w:rPr>
          <w:rFonts w:ascii="Times New Roman" w:hAnsi="Times New Roman" w:cs="Times New Roman"/>
          <w:sz w:val="24"/>
          <w:szCs w:val="24"/>
        </w:rPr>
        <w:t>July,</w:t>
      </w:r>
      <w:proofErr w:type="gramEnd"/>
      <w:r w:rsidRPr="00896BFD">
        <w:rPr>
          <w:rFonts w:ascii="Times New Roman" w:hAnsi="Times New Roman" w:cs="Times New Roman"/>
          <w:sz w:val="24"/>
          <w:szCs w:val="24"/>
        </w:rPr>
        <w:t xml:space="preserve"> 2022.</w:t>
      </w:r>
    </w:p>
    <w:p w14:paraId="1ADDFFCF" w14:textId="77777777" w:rsidR="00896BFD" w:rsidRPr="00896BFD" w:rsidRDefault="00896BFD" w:rsidP="00896B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5AF857" w14:textId="69F5CD70" w:rsidR="00896BFD" w:rsidRPr="00896BFD" w:rsidRDefault="00896BFD" w:rsidP="00896B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5D7257F" w14:textId="29AD78D1" w:rsidR="00896BFD" w:rsidRPr="00896BFD" w:rsidRDefault="00896BFD" w:rsidP="00896BF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6BFD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7F00C110" w14:textId="6D917653" w:rsidR="00896BFD" w:rsidRPr="00896BFD" w:rsidRDefault="00F93E62" w:rsidP="00896BF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David </w:t>
      </w:r>
      <w:proofErr w:type="spellStart"/>
      <w:r>
        <w:rPr>
          <w:rFonts w:ascii="Times New Roman" w:hAnsi="Times New Roman" w:cs="Times New Roman"/>
          <w:sz w:val="24"/>
          <w:szCs w:val="24"/>
        </w:rPr>
        <w:t>Hoogstad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Sr.- </w:t>
      </w:r>
      <w:r w:rsidR="00896BFD" w:rsidRPr="00896BFD">
        <w:rPr>
          <w:rFonts w:ascii="Times New Roman" w:hAnsi="Times New Roman" w:cs="Times New Roman"/>
          <w:sz w:val="24"/>
          <w:szCs w:val="24"/>
        </w:rPr>
        <w:t>Mayor</w:t>
      </w:r>
    </w:p>
    <w:sectPr w:rsidR="00896BFD" w:rsidRPr="00896BFD" w:rsidSect="009E0EF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9638C" w14:textId="77777777" w:rsidR="009811CD" w:rsidRDefault="009811CD" w:rsidP="000040A8">
      <w:pPr>
        <w:spacing w:after="0" w:line="240" w:lineRule="auto"/>
      </w:pPr>
      <w:r>
        <w:separator/>
      </w:r>
    </w:p>
  </w:endnote>
  <w:endnote w:type="continuationSeparator" w:id="0">
    <w:p w14:paraId="4793F525" w14:textId="77777777" w:rsidR="009811CD" w:rsidRDefault="009811CD" w:rsidP="00004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DBC05" w14:textId="77777777" w:rsidR="009811CD" w:rsidRDefault="009811CD" w:rsidP="000040A8">
      <w:pPr>
        <w:spacing w:after="0" w:line="240" w:lineRule="auto"/>
      </w:pPr>
      <w:r>
        <w:separator/>
      </w:r>
    </w:p>
  </w:footnote>
  <w:footnote w:type="continuationSeparator" w:id="0">
    <w:p w14:paraId="2AB87B4A" w14:textId="77777777" w:rsidR="009811CD" w:rsidRDefault="009811CD" w:rsidP="00004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DEF18" w14:textId="64697636" w:rsidR="00DA26E1" w:rsidRPr="000040A8" w:rsidRDefault="00DA26E1" w:rsidP="000040A8">
    <w:pPr>
      <w:pStyle w:val="NoSpacing"/>
      <w:jc w:val="center"/>
      <w:rPr>
        <w:b/>
        <w:bCs/>
        <w:sz w:val="36"/>
        <w:szCs w:val="36"/>
      </w:rPr>
    </w:pPr>
    <w:r w:rsidRPr="000040A8">
      <w:rPr>
        <w:b/>
        <w:bCs/>
        <w:sz w:val="36"/>
        <w:szCs w:val="36"/>
      </w:rPr>
      <w:t>Chapter 123</w:t>
    </w:r>
  </w:p>
  <w:p w14:paraId="6A8780E2" w14:textId="77777777" w:rsidR="00DA26E1" w:rsidRPr="000040A8" w:rsidRDefault="00DA26E1" w:rsidP="000040A8">
    <w:pPr>
      <w:pStyle w:val="NoSpacing"/>
      <w:jc w:val="center"/>
      <w:rPr>
        <w:b/>
        <w:bCs/>
        <w:sz w:val="36"/>
        <w:szCs w:val="36"/>
      </w:rPr>
    </w:pPr>
    <w:r w:rsidRPr="000040A8">
      <w:rPr>
        <w:b/>
        <w:bCs/>
        <w:sz w:val="36"/>
        <w:szCs w:val="36"/>
      </w:rPr>
      <w:t>FIREARMS</w:t>
    </w:r>
  </w:p>
  <w:p w14:paraId="6D7CA148" w14:textId="1E5600CD" w:rsidR="00DA26E1" w:rsidRDefault="00DA26E1">
    <w:pPr>
      <w:pStyle w:val="Header"/>
    </w:pPr>
  </w:p>
  <w:p w14:paraId="2E151625" w14:textId="77777777" w:rsidR="00DA26E1" w:rsidRDefault="00DA26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B3F88"/>
    <w:multiLevelType w:val="hybridMultilevel"/>
    <w:tmpl w:val="0EDE9F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932F60"/>
    <w:multiLevelType w:val="hybridMultilevel"/>
    <w:tmpl w:val="707600D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551B0B"/>
    <w:multiLevelType w:val="hybridMultilevel"/>
    <w:tmpl w:val="59907BC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F315A6"/>
    <w:multiLevelType w:val="hybridMultilevel"/>
    <w:tmpl w:val="6004DA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529026">
    <w:abstractNumId w:val="0"/>
  </w:num>
  <w:num w:numId="2" w16cid:durableId="1809397405">
    <w:abstractNumId w:val="1"/>
  </w:num>
  <w:num w:numId="3" w16cid:durableId="1067992446">
    <w:abstractNumId w:val="2"/>
  </w:num>
  <w:num w:numId="4" w16cid:durableId="1645209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F28"/>
    <w:rsid w:val="000040A8"/>
    <w:rsid w:val="00276909"/>
    <w:rsid w:val="00300AD9"/>
    <w:rsid w:val="0031477E"/>
    <w:rsid w:val="003C3F46"/>
    <w:rsid w:val="005A7ED6"/>
    <w:rsid w:val="00706E34"/>
    <w:rsid w:val="008111D9"/>
    <w:rsid w:val="00896BFD"/>
    <w:rsid w:val="009811CD"/>
    <w:rsid w:val="009A7EFE"/>
    <w:rsid w:val="009E0EFD"/>
    <w:rsid w:val="00AA0978"/>
    <w:rsid w:val="00AC3346"/>
    <w:rsid w:val="00BA5636"/>
    <w:rsid w:val="00DA26E1"/>
    <w:rsid w:val="00E11021"/>
    <w:rsid w:val="00F14F28"/>
    <w:rsid w:val="00F93E62"/>
    <w:rsid w:val="00FE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C235A"/>
  <w15:chartTrackingRefBased/>
  <w15:docId w15:val="{603BA9FE-0331-460C-B163-180970F29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63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A5636"/>
    <w:rPr>
      <w:color w:val="0000FF"/>
      <w:u w:val="single"/>
      <w:shd w:val="clear" w:color="auto" w:fill="auto"/>
    </w:rPr>
  </w:style>
  <w:style w:type="character" w:customStyle="1" w:styleId="legref1">
    <w:name w:val="legref1"/>
    <w:basedOn w:val="DefaultParagraphFont"/>
    <w:rsid w:val="00BA5636"/>
    <w:rPr>
      <w:vanish w:val="0"/>
      <w:webHidden w:val="0"/>
      <w:specVanish w:val="0"/>
    </w:rPr>
  </w:style>
  <w:style w:type="character" w:customStyle="1" w:styleId="hisdate">
    <w:name w:val="hisdate"/>
    <w:basedOn w:val="DefaultParagraphFont"/>
    <w:rsid w:val="00BA5636"/>
  </w:style>
  <w:style w:type="character" w:customStyle="1" w:styleId="loclaw">
    <w:name w:val="loclaw"/>
    <w:basedOn w:val="DefaultParagraphFont"/>
    <w:rsid w:val="00BA5636"/>
  </w:style>
  <w:style w:type="character" w:customStyle="1" w:styleId="titlenumber9">
    <w:name w:val="titlenumber9"/>
    <w:basedOn w:val="DefaultParagraphFont"/>
    <w:rsid w:val="00BA5636"/>
    <w:rPr>
      <w:b w:val="0"/>
      <w:bCs w:val="0"/>
      <w:color w:val="666666"/>
    </w:rPr>
  </w:style>
  <w:style w:type="character" w:customStyle="1" w:styleId="titletitle14">
    <w:name w:val="titletitle14"/>
    <w:basedOn w:val="DefaultParagraphFont"/>
    <w:rsid w:val="00BA5636"/>
    <w:rPr>
      <w:b/>
      <w:bCs/>
      <w:vanish w:val="0"/>
      <w:webHidden w:val="0"/>
      <w:color w:val="333333"/>
      <w:specVanish w:val="0"/>
    </w:rPr>
  </w:style>
  <w:style w:type="paragraph" w:styleId="NoSpacing">
    <w:name w:val="No Spacing"/>
    <w:uiPriority w:val="1"/>
    <w:qFormat/>
    <w:rsid w:val="000040A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040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0A8"/>
  </w:style>
  <w:style w:type="paragraph" w:styleId="Footer">
    <w:name w:val="footer"/>
    <w:basedOn w:val="Normal"/>
    <w:link w:val="FooterChar"/>
    <w:uiPriority w:val="99"/>
    <w:unhideWhenUsed/>
    <w:rsid w:val="000040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0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4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795165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37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2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31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609164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432782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single" w:sz="6" w:space="0" w:color="999999"/>
                                    <w:left w:val="none" w:sz="0" w:space="0" w:color="auto"/>
                                    <w:bottom w:val="single" w:sz="6" w:space="0" w:color="999999"/>
                                    <w:right w:val="none" w:sz="0" w:space="0" w:color="auto"/>
                                  </w:divBdr>
                                  <w:divsChild>
                                    <w:div w:id="1095328098">
                                      <w:marLeft w:val="0"/>
                                      <w:marRight w:val="0"/>
                                      <w:marTop w:val="33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1146489">
                                      <w:marLeft w:val="0"/>
                                      <w:marRight w:val="0"/>
                                      <w:marTop w:val="33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5260837">
                                      <w:marLeft w:val="0"/>
                                      <w:marRight w:val="0"/>
                                      <w:marTop w:val="33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6058457">
                                      <w:marLeft w:val="0"/>
                                      <w:marRight w:val="0"/>
                                      <w:marTop w:val="33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8517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364297">
                                      <w:marLeft w:val="0"/>
                                      <w:marRight w:val="0"/>
                                      <w:marTop w:val="3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43891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1895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8599151">
                                      <w:marLeft w:val="0"/>
                                      <w:marRight w:val="0"/>
                                      <w:marTop w:val="3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908935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328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634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996086">
                                              <w:marLeft w:val="0"/>
                                              <w:marRight w:val="0"/>
                                              <w:marTop w:val="210"/>
                                              <w:marBottom w:val="21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643689">
                                                  <w:marLeft w:val="4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5740525">
                                              <w:marLeft w:val="0"/>
                                              <w:marRight w:val="0"/>
                                              <w:marTop w:val="210"/>
                                              <w:marBottom w:val="21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638200">
                                                  <w:marLeft w:val="4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7313763">
                                      <w:marLeft w:val="0"/>
                                      <w:marRight w:val="0"/>
                                      <w:marTop w:val="3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872428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538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932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280178">
                                              <w:marLeft w:val="0"/>
                                              <w:marRight w:val="0"/>
                                              <w:marTop w:val="210"/>
                                              <w:marBottom w:val="21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1652350">
                                                  <w:marLeft w:val="4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0740788">
                                              <w:marLeft w:val="0"/>
                                              <w:marRight w:val="0"/>
                                              <w:marTop w:val="210"/>
                                              <w:marBottom w:val="21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27107">
                                                  <w:marLeft w:val="4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0036317">
                                              <w:marLeft w:val="0"/>
                                              <w:marRight w:val="0"/>
                                              <w:marTop w:val="210"/>
                                              <w:marBottom w:val="21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151010">
                                                  <w:marLeft w:val="4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5013757">
                                              <w:marLeft w:val="0"/>
                                              <w:marRight w:val="0"/>
                                              <w:marTop w:val="210"/>
                                              <w:marBottom w:val="21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749059">
                                                  <w:marLeft w:val="4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639943">
                                      <w:marLeft w:val="0"/>
                                      <w:marRight w:val="0"/>
                                      <w:marTop w:val="3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391846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0143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chief</dc:creator>
  <cp:keywords/>
  <dc:description/>
  <cp:lastModifiedBy>Linesville Boro</cp:lastModifiedBy>
  <cp:revision>2</cp:revision>
  <cp:lastPrinted>2022-07-11T17:16:00Z</cp:lastPrinted>
  <dcterms:created xsi:type="dcterms:W3CDTF">2022-07-11T17:16:00Z</dcterms:created>
  <dcterms:modified xsi:type="dcterms:W3CDTF">2022-07-11T17:16:00Z</dcterms:modified>
</cp:coreProperties>
</file>